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Независимая оценка</w:t>
      </w:r>
      <w:r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 xml:space="preserve"> </w:t>
      </w: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качества условий оказания услуг медицинскими организациями</w:t>
      </w:r>
    </w:p>
    <w:p w:rsidR="002746AA" w:rsidRPr="002746AA" w:rsidRDefault="002746AA" w:rsidP="002746AA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Установлена</w:t>
      </w:r>
    </w:p>
    <w:p w:rsidR="002746AA" w:rsidRPr="002746AA" w:rsidRDefault="002746AA" w:rsidP="002746AA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</w:t>
      </w:r>
      <w:hyperlink r:id="rId7" w:history="1">
        <w:r w:rsidRPr="002746AA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Статьей 79.1.</w:t>
        </w:r>
      </w:hyperlink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Независимая оценка качества условий оказания услуг медицинскими организациями Федерального закона от 21.11.2011 № 323-ФЗ (ред. от 26.03.2022) "Об основах охраны здоровья граждан в Российской Федерации"</w:t>
      </w:r>
    </w:p>
    <w:p w:rsidR="002746AA" w:rsidRPr="002746AA" w:rsidRDefault="002746AA" w:rsidP="002746AA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Инициирована</w:t>
      </w:r>
    </w:p>
    <w:p w:rsidR="002746AA" w:rsidRPr="002746AA" w:rsidRDefault="002746AA" w:rsidP="002746AA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Президентом Российской Федерации.</w:t>
      </w:r>
    </w:p>
    <w:p w:rsidR="002746AA" w:rsidRPr="002746AA" w:rsidRDefault="002746AA" w:rsidP="002746AA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8" w:history="1">
        <w:r w:rsidRPr="002746AA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Указ Президента Российской Федерации от 07.05.2012 № 597</w:t>
        </w:r>
      </w:hyperlink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 мероприятиях по реализации государственной социальной политики". 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В целях дальнейшего совершенствования государственной социальной политики постановляю: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"к) совместно с общественными организациями до 1 апреля 2013 г. обеспечить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 введение публичных рейтингов их деятельности".</w:t>
      </w: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 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Цель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· информирование граждан о качестве условий оказания услуг медицинскими организациями; 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· повышение качества деятельности медицинских организаций.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Критерии оценки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· открытость и </w:t>
      </w:r>
      <w:hyperlink r:id="rId9" w:history="1">
        <w:r w:rsidRPr="002746AA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доступность информации</w:t>
        </w:r>
      </w:hyperlink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о медицинской организации; 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· комфортность условий предоставления медицинских услуг и доступность их получения;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· время ожидания предоставления медицинской услуги;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· доброжелательность, вежливость, компетентность работников медицинской организации;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· удовлетворенность оказанными услугами.</w:t>
      </w: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 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Проводится 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в </w:t>
      </w:r>
      <w:hyperlink r:id="rId10" w:history="1">
        <w:r w:rsidRPr="002746AA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медицинских организациях Свердловской области</w:t>
        </w:r>
      </w:hyperlink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, участвующих в реализации Территориальной программы государственных гарантий бесплатного оказания гражданам медицинской помощи. 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Как принять участие?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Оценку проводят пациенты, заполняя интерактивную анкету на официальных сайтах всех органов государственной власти в сфере охраны здоровья и всех медицинских организаций, участвующих в реализации программы государственных гарантий бесплатного оказания гражданам медицинской помощи в сети Интернет.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lastRenderedPageBreak/>
        <w:t>Такая же анкета на бумажном носителе может быть заполнена в медицинской организации Свердловской области.</w:t>
      </w:r>
    </w:p>
    <w:p w:rsidR="002746AA" w:rsidRPr="002746AA" w:rsidRDefault="002746AA" w:rsidP="002746A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Министерством здравоохранения Российской Федерации разработан новый Единый баннер независимой оценки качества условий оказания услуг медицинскими организациями.</w:t>
      </w:r>
    </w:p>
    <w:p w:rsidR="00CB07DE" w:rsidRPr="002746AA" w:rsidRDefault="00CB07DE" w:rsidP="002746AA">
      <w:pPr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CB07DE" w:rsidRPr="002746AA" w:rsidSect="007B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81" w:rsidRDefault="00FF3D81">
      <w:pPr>
        <w:spacing w:line="240" w:lineRule="auto"/>
      </w:pPr>
      <w:r>
        <w:separator/>
      </w:r>
    </w:p>
  </w:endnote>
  <w:endnote w:type="continuationSeparator" w:id="0">
    <w:p w:rsidR="00FF3D81" w:rsidRDefault="00FF3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81" w:rsidRDefault="00FF3D81">
      <w:pPr>
        <w:spacing w:after="0"/>
      </w:pPr>
      <w:r>
        <w:separator/>
      </w:r>
    </w:p>
  </w:footnote>
  <w:footnote w:type="continuationSeparator" w:id="0">
    <w:p w:rsidR="00FF3D81" w:rsidRDefault="00FF3D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EFC6358"/>
    <w:lvl w:ilvl="0">
      <w:start w:val="1"/>
      <w:numFmt w:val="decimal"/>
      <w:lvlText w:val="%1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FCA1EA4"/>
    <w:multiLevelType w:val="singleLevel"/>
    <w:tmpl w:val="1FCA1EA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29"/>
    <w:rsid w:val="00045D46"/>
    <w:rsid w:val="002746AA"/>
    <w:rsid w:val="00644A29"/>
    <w:rsid w:val="007B0E3D"/>
    <w:rsid w:val="00844664"/>
    <w:rsid w:val="00894965"/>
    <w:rsid w:val="00AA1A9D"/>
    <w:rsid w:val="00AC419D"/>
    <w:rsid w:val="00BF225F"/>
    <w:rsid w:val="00C54F3F"/>
    <w:rsid w:val="00CB07DE"/>
    <w:rsid w:val="00E73912"/>
    <w:rsid w:val="00F0254B"/>
    <w:rsid w:val="00FC3DE9"/>
    <w:rsid w:val="00FF3D81"/>
    <w:rsid w:val="0E14440A"/>
    <w:rsid w:val="1752327B"/>
    <w:rsid w:val="312B210A"/>
    <w:rsid w:val="427B7032"/>
    <w:rsid w:val="57F5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5DD71-4EEC-46C7-979F-71DAD4FA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3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07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midural.ru/upload/uf/92e/p9cr4o11v39r3rqcoc7syoi3d7om14i5/597-ot-07.05.2012-Ukaz-Prezident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zdrav.midural.ru/upload/uf/c7c/y8l50mdeu0l8cers0mnsinbqolfrp3k0/Statya-79.1-_2_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inzdrav.midural.ru/upload/uf/813/fosawvx3nxd0vg5x7qrgtvc42r1devzy/Perechen-MO-v-TPGG-np-2023-god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zdrav.midural.ru/upload/uf/3bd/6t0jcss5o8ppk4bwogr9pzm6uvkkgsj8/Prikaz_Minzdrava_Rossii_ot_30_dekabrya_2014_g._956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dgb11-1</cp:lastModifiedBy>
  <cp:revision>2</cp:revision>
  <dcterms:created xsi:type="dcterms:W3CDTF">2025-05-14T11:52:00Z</dcterms:created>
  <dcterms:modified xsi:type="dcterms:W3CDTF">2025-05-14T11:52:00Z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2B517845CE6244B5A5A169643903E9A8_13</vt:lpwstr>
  </property>
</Properties>
</file>